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06DF">
        <w:rPr>
          <w:rFonts w:ascii="Times New Roman" w:hAnsi="Times New Roman" w:cs="Times New Roman"/>
          <w:b/>
          <w:sz w:val="28"/>
          <w:szCs w:val="28"/>
        </w:rPr>
        <w:t>Тупико</w:t>
      </w:r>
      <w:r w:rsidR="00C1259A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="009F6E83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="002B0EB1">
        <w:rPr>
          <w:rFonts w:ascii="Times New Roman" w:hAnsi="Times New Roman" w:cs="Times New Roman"/>
          <w:b/>
          <w:sz w:val="28"/>
          <w:szCs w:val="28"/>
        </w:rPr>
        <w:t>еления Холм-Жирковского района С</w:t>
      </w:r>
      <w:r w:rsidR="009F6E83">
        <w:rPr>
          <w:rFonts w:ascii="Times New Roman" w:hAnsi="Times New Roman" w:cs="Times New Roman"/>
          <w:b/>
          <w:sz w:val="28"/>
          <w:szCs w:val="28"/>
        </w:rPr>
        <w:t>моленской области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BB71CB">
        <w:rPr>
          <w:rFonts w:ascii="Times New Roman" w:hAnsi="Times New Roman" w:cs="Times New Roman"/>
          <w:b/>
          <w:sz w:val="28"/>
          <w:szCs w:val="28"/>
        </w:rPr>
        <w:t>2</w:t>
      </w:r>
      <w:r w:rsidR="00D950E8" w:rsidRPr="00D950E8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709"/>
        <w:gridCol w:w="1559"/>
        <w:gridCol w:w="1843"/>
        <w:gridCol w:w="1417"/>
        <w:gridCol w:w="1559"/>
        <w:gridCol w:w="1417"/>
        <w:gridCol w:w="1559"/>
        <w:gridCol w:w="1418"/>
        <w:gridCol w:w="1418"/>
      </w:tblGrid>
      <w:tr w:rsidR="002B0EB1" w:rsidRPr="00EA46F4" w:rsidTr="00A50524">
        <w:tc>
          <w:tcPr>
            <w:tcW w:w="567" w:type="dxa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905" w:type="dxa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190" w:type="dxa"/>
            <w:gridSpan w:val="8"/>
            <w:vAlign w:val="center"/>
          </w:tcPr>
          <w:p w:rsidR="002B0EB1" w:rsidRPr="00EA46F4" w:rsidRDefault="002B0EB1" w:rsidP="00BA5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2B0EB1" w:rsidRPr="009F6E83" w:rsidTr="002B0EB1">
        <w:tc>
          <w:tcPr>
            <w:tcW w:w="567" w:type="dxa"/>
          </w:tcPr>
          <w:p w:rsidR="002B0EB1" w:rsidRPr="009F6E83" w:rsidRDefault="002B0E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2B0EB1" w:rsidRPr="005C5762" w:rsidRDefault="002B0EB1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5762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</w:tcPr>
          <w:p w:rsidR="002B0EB1" w:rsidRPr="009F6E83" w:rsidRDefault="002B0E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EB1" w:rsidRPr="00F76FD1" w:rsidRDefault="00D306D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6D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  <w:proofErr w:type="spellStart"/>
            <w:r w:rsidRPr="00D306DF">
              <w:rPr>
                <w:rFonts w:ascii="Times New Roman" w:hAnsi="Times New Roman" w:cs="Times New Roman"/>
                <w:sz w:val="20"/>
                <w:szCs w:val="20"/>
              </w:rPr>
              <w:t>Тупиковского</w:t>
            </w:r>
            <w:proofErr w:type="spellEnd"/>
            <w:r w:rsidRPr="00D306D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843" w:type="dxa"/>
          </w:tcPr>
          <w:p w:rsidR="002B0EB1" w:rsidRPr="00F76FD1" w:rsidRDefault="00D306D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06DF"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Автономные, бюджетные и казенные учреждения, финансовое обеспечение деятельности которых осуществляется за счет средств бюджета муниципального образования «Холм-Жирковский район»), полностью   или   частично   финансируемые   за   счет   средств   бюджета муниципального образования «Холм-Жирковский район» Смоленской области и бюджета  </w:t>
            </w:r>
            <w:proofErr w:type="spellStart"/>
            <w:r w:rsidRPr="00D306DF">
              <w:rPr>
                <w:rFonts w:ascii="Times New Roman" w:hAnsi="Times New Roman" w:cs="Times New Roman"/>
                <w:sz w:val="20"/>
                <w:szCs w:val="20"/>
              </w:rPr>
              <w:t>Тупиковского</w:t>
            </w:r>
            <w:proofErr w:type="spellEnd"/>
            <w:r w:rsidRPr="00D306D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основании бюджетной сметы или в виде субсидий на возмещение </w:t>
            </w:r>
            <w:r w:rsidRPr="00D30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затрат, связанных с оказанием ими в соответствии с муниципальным заданием муниципальных услуг</w:t>
            </w:r>
            <w:proofErr w:type="gramEnd"/>
            <w:r w:rsidRPr="00D306DF">
              <w:rPr>
                <w:rFonts w:ascii="Times New Roman" w:hAnsi="Times New Roman" w:cs="Times New Roman"/>
                <w:sz w:val="20"/>
                <w:szCs w:val="20"/>
              </w:rPr>
              <w:t xml:space="preserve"> (выполненных работ)</w:t>
            </w:r>
          </w:p>
        </w:tc>
        <w:tc>
          <w:tcPr>
            <w:tcW w:w="1417" w:type="dxa"/>
          </w:tcPr>
          <w:p w:rsidR="002B0EB1" w:rsidRPr="005C5762" w:rsidRDefault="00D306D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Дети – сироты,  имеющие земельные участки на территории </w:t>
            </w:r>
            <w:proofErr w:type="spellStart"/>
            <w:r w:rsidRPr="00D306DF">
              <w:rPr>
                <w:rFonts w:ascii="Times New Roman" w:hAnsi="Times New Roman" w:cs="Times New Roman"/>
                <w:sz w:val="20"/>
                <w:szCs w:val="20"/>
              </w:rPr>
              <w:t>Тупиковского</w:t>
            </w:r>
            <w:proofErr w:type="spellEnd"/>
            <w:r w:rsidRPr="00D306D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B0EB1" w:rsidRPr="005C5762" w:rsidRDefault="00D306D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6DF">
              <w:rPr>
                <w:rFonts w:ascii="Times New Roman" w:hAnsi="Times New Roman" w:cs="Times New Roman"/>
                <w:sz w:val="20"/>
                <w:szCs w:val="20"/>
              </w:rPr>
              <w:t xml:space="preserve">Ветераны и инвалиды боевых действий и лица, приравненные к ним, имеющие земельные участки на территории администрации </w:t>
            </w:r>
            <w:proofErr w:type="spellStart"/>
            <w:r w:rsidRPr="00D306DF">
              <w:rPr>
                <w:rFonts w:ascii="Times New Roman" w:hAnsi="Times New Roman" w:cs="Times New Roman"/>
                <w:sz w:val="20"/>
                <w:szCs w:val="20"/>
              </w:rPr>
              <w:t>Тупиковского</w:t>
            </w:r>
            <w:proofErr w:type="spellEnd"/>
            <w:r w:rsidRPr="00D306D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2B0EB1" w:rsidRPr="005C5762" w:rsidRDefault="00D306D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6DF">
              <w:rPr>
                <w:rFonts w:ascii="Times New Roman" w:hAnsi="Times New Roman" w:cs="Times New Roman"/>
                <w:sz w:val="20"/>
                <w:szCs w:val="20"/>
              </w:rPr>
              <w:t>Граждане в возрасте 70 лет и старше – в отношении одного земельного участка (по выбору налогоплательщика), имеющегося в собственности</w:t>
            </w:r>
          </w:p>
        </w:tc>
        <w:tc>
          <w:tcPr>
            <w:tcW w:w="1559" w:type="dxa"/>
          </w:tcPr>
          <w:p w:rsidR="002B0EB1" w:rsidRPr="00BA5053" w:rsidRDefault="00D306DF" w:rsidP="005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6DF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18" w:type="dxa"/>
          </w:tcPr>
          <w:p w:rsidR="002B0EB1" w:rsidRPr="005C5762" w:rsidRDefault="00D306DF" w:rsidP="00F1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6DF">
              <w:rPr>
                <w:rFonts w:ascii="Times New Roman" w:hAnsi="Times New Roman" w:cs="Times New Roman"/>
                <w:sz w:val="20"/>
                <w:szCs w:val="20"/>
              </w:rPr>
              <w:t>Инвесторы (физические и юридические лица) в отношении земельных участков, используемых ими для реализации инвестиционного проекта</w:t>
            </w:r>
          </w:p>
        </w:tc>
        <w:tc>
          <w:tcPr>
            <w:tcW w:w="1418" w:type="dxa"/>
          </w:tcPr>
          <w:p w:rsidR="002B0EB1" w:rsidRPr="005C5762" w:rsidRDefault="002B0EB1" w:rsidP="00F1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762">
              <w:rPr>
                <w:rFonts w:ascii="Times New Roman" w:hAnsi="Times New Roman" w:cs="Times New Roman"/>
                <w:sz w:val="20"/>
                <w:szCs w:val="20"/>
              </w:rPr>
              <w:t>Плательщики налога для объектов налогообложения, включенных в перечень в соответствии с п.7 ст.378.2 НК РФ</w:t>
            </w:r>
          </w:p>
        </w:tc>
      </w:tr>
      <w:tr w:rsidR="008903B3" w:rsidRPr="009F6E83" w:rsidTr="008903B3">
        <w:trPr>
          <w:trHeight w:val="838"/>
        </w:trPr>
        <w:tc>
          <w:tcPr>
            <w:tcW w:w="567" w:type="dxa"/>
          </w:tcPr>
          <w:p w:rsidR="008903B3" w:rsidRPr="009F6E83" w:rsidRDefault="008903B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8903B3" w:rsidRPr="00B74DBA" w:rsidRDefault="008903B3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</w:tcPr>
          <w:p w:rsidR="008903B3" w:rsidRPr="00B74DBA" w:rsidRDefault="0089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3B3" w:rsidRPr="00B74DBA" w:rsidRDefault="008903B3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8903B3" w:rsidRPr="00B74DBA" w:rsidRDefault="008903B3" w:rsidP="001606FF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8903B3" w:rsidRPr="00B74DBA" w:rsidRDefault="008903B3" w:rsidP="00F10558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8903B3" w:rsidRPr="00B74DBA" w:rsidRDefault="008903B3" w:rsidP="001606FF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8903B3" w:rsidRPr="00B74DBA" w:rsidRDefault="008903B3" w:rsidP="00F10558"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8903B3" w:rsidRPr="00B74DBA" w:rsidRDefault="008903B3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8903B3" w:rsidRPr="00B74DBA" w:rsidRDefault="008903B3" w:rsidP="00F10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8903B3" w:rsidRPr="00B74DBA" w:rsidRDefault="008903B3" w:rsidP="00F10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8903B3" w:rsidRPr="009F6E83" w:rsidTr="002B0EB1">
        <w:tc>
          <w:tcPr>
            <w:tcW w:w="10976" w:type="dxa"/>
            <w:gridSpan w:val="8"/>
          </w:tcPr>
          <w:p w:rsidR="008903B3" w:rsidRPr="00B74DBA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74DBA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559" w:type="dxa"/>
          </w:tcPr>
          <w:p w:rsidR="008903B3" w:rsidRPr="009F6E83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8903B3" w:rsidRPr="009F6E83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8903B3" w:rsidRPr="009F6E83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 w:rsidP="00B74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Повышение бюджетной устойчивости и эффективности бюджетных расходов поселения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Уменьшение расходов  плательщиков, финансовое обеспечение  которых осуществляется за счет средств бюджета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Уменьшение расходов  плательщиков, финансовое обеспечение  которых осуществляется за счет средств бюджета</w:t>
            </w:r>
          </w:p>
        </w:tc>
        <w:tc>
          <w:tcPr>
            <w:tcW w:w="1418" w:type="dxa"/>
          </w:tcPr>
          <w:p w:rsidR="008903B3" w:rsidRPr="008911B9" w:rsidRDefault="008903B3" w:rsidP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Развитие экономического потенциала территории, создание условий для роста инвестиций в экономику поселения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Привлечение инвестиций, развитие новых производств и направлений деятельности</w:t>
            </w:r>
          </w:p>
        </w:tc>
        <w:tc>
          <w:tcPr>
            <w:tcW w:w="1418" w:type="dxa"/>
          </w:tcPr>
          <w:p w:rsidR="008903B3" w:rsidRPr="00A85985" w:rsidRDefault="008903B3" w:rsidP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Повышение уровня и качества жизни 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1905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8903B3" w:rsidRPr="00A85985" w:rsidRDefault="008903B3" w:rsidP="00E365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905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903B3" w:rsidRPr="00A85985" w:rsidTr="002B0EB1">
        <w:tc>
          <w:tcPr>
            <w:tcW w:w="10976" w:type="dxa"/>
            <w:gridSpan w:val="8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Привлечение инвестиций, развитие новых производств и направлений деятельности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905" w:type="dxa"/>
          </w:tcPr>
          <w:p w:rsidR="008903B3" w:rsidRPr="00A85985" w:rsidRDefault="008903B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spellEnd"/>
            <w:proofErr w:type="gramEnd"/>
          </w:p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A8598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8903B3" w:rsidRPr="00D950E8" w:rsidRDefault="00D950E8" w:rsidP="00EA46F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148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8903B3" w:rsidRPr="00A85985" w:rsidRDefault="00D950E8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417" w:type="dxa"/>
          </w:tcPr>
          <w:p w:rsidR="008903B3" w:rsidRPr="00A85985" w:rsidRDefault="008903B3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1418" w:type="dxa"/>
          </w:tcPr>
          <w:p w:rsidR="008903B3" w:rsidRPr="00A85985" w:rsidRDefault="00D950E8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</w:t>
            </w:r>
            <w:r w:rsidR="008903B3" w:rsidRPr="00A8598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1905" w:type="dxa"/>
          </w:tcPr>
          <w:p w:rsidR="008903B3" w:rsidRPr="00A85985" w:rsidRDefault="008903B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1905" w:type="dxa"/>
          </w:tcPr>
          <w:p w:rsidR="008903B3" w:rsidRPr="00A85985" w:rsidRDefault="008903B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 xml:space="preserve"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</w:t>
            </w: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1905" w:type="dxa"/>
          </w:tcPr>
          <w:p w:rsidR="008903B3" w:rsidRPr="00A85985" w:rsidRDefault="008903B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903B3" w:rsidRPr="00A85985" w:rsidTr="002B0EB1">
        <w:tc>
          <w:tcPr>
            <w:tcW w:w="567" w:type="dxa"/>
          </w:tcPr>
          <w:p w:rsidR="008903B3" w:rsidRPr="00A85985" w:rsidRDefault="008903B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1905" w:type="dxa"/>
          </w:tcPr>
          <w:p w:rsidR="008903B3" w:rsidRPr="00A85985" w:rsidRDefault="008903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903B3" w:rsidRPr="00A85985" w:rsidRDefault="008903B3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903B3" w:rsidRPr="00A85985" w:rsidRDefault="008903B3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8903B3" w:rsidRPr="0007495B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495B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8911B9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1B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903B3" w:rsidRPr="00A85985" w:rsidRDefault="008903B3" w:rsidP="00F10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903B3" w:rsidRPr="00A85985" w:rsidTr="002B0EB1">
        <w:tc>
          <w:tcPr>
            <w:tcW w:w="10976" w:type="dxa"/>
            <w:gridSpan w:val="8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1559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903B3" w:rsidRPr="00A85985" w:rsidRDefault="008903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50E8" w:rsidRPr="00A85985" w:rsidTr="002B0EB1">
        <w:tc>
          <w:tcPr>
            <w:tcW w:w="567" w:type="dxa"/>
          </w:tcPr>
          <w:p w:rsidR="00D950E8" w:rsidRPr="00A85985" w:rsidRDefault="00D950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905" w:type="dxa"/>
          </w:tcPr>
          <w:p w:rsidR="00D950E8" w:rsidRPr="00A85985" w:rsidRDefault="00D950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9" w:type="dxa"/>
          </w:tcPr>
          <w:p w:rsidR="00D950E8" w:rsidRPr="00A85985" w:rsidRDefault="00D950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950E8" w:rsidRPr="00A85985" w:rsidRDefault="00D950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D950E8" w:rsidRPr="00A85985" w:rsidRDefault="00D950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7" w:type="dxa"/>
          </w:tcPr>
          <w:p w:rsidR="00D950E8" w:rsidRPr="00A85985" w:rsidRDefault="00D950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D950E8" w:rsidRPr="00A85985" w:rsidRDefault="00D950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D950E8" w:rsidRPr="00A85985" w:rsidRDefault="00D950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D950E8" w:rsidRPr="00A85985" w:rsidRDefault="00D950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950E8" w:rsidRDefault="00D950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950E8" w:rsidRPr="00A85985" w:rsidRDefault="00D950E8" w:rsidP="001C49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985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A85985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Pr="00A85985" w:rsidRDefault="00210A7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985">
        <w:rPr>
          <w:rFonts w:ascii="Times New Roman" w:hAnsi="Times New Roman" w:cs="Times New Roman"/>
          <w:sz w:val="24"/>
          <w:szCs w:val="24"/>
        </w:rPr>
        <w:t xml:space="preserve"> </w:t>
      </w:r>
      <w:r w:rsidR="00A85985" w:rsidRPr="00A85985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A85985" w:rsidRPr="00A85985" w:rsidRDefault="00A85985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985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</w:t>
      </w:r>
      <w:r w:rsidR="008903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85985">
        <w:rPr>
          <w:rFonts w:ascii="Times New Roman" w:hAnsi="Times New Roman" w:cs="Times New Roman"/>
          <w:sz w:val="28"/>
          <w:szCs w:val="28"/>
        </w:rPr>
        <w:t xml:space="preserve"> </w:t>
      </w:r>
      <w:r w:rsidR="00BB71CB">
        <w:rPr>
          <w:rFonts w:ascii="Times New Roman" w:hAnsi="Times New Roman" w:cs="Times New Roman"/>
          <w:sz w:val="28"/>
          <w:szCs w:val="28"/>
        </w:rPr>
        <w:t>Е</w:t>
      </w:r>
      <w:r w:rsidRPr="00A85985">
        <w:rPr>
          <w:rFonts w:ascii="Times New Roman" w:hAnsi="Times New Roman" w:cs="Times New Roman"/>
          <w:sz w:val="28"/>
          <w:szCs w:val="28"/>
        </w:rPr>
        <w:t>.</w:t>
      </w:r>
      <w:r w:rsidR="00BB71CB">
        <w:rPr>
          <w:rFonts w:ascii="Times New Roman" w:hAnsi="Times New Roman" w:cs="Times New Roman"/>
          <w:sz w:val="28"/>
          <w:szCs w:val="28"/>
        </w:rPr>
        <w:t>В</w:t>
      </w:r>
      <w:r w:rsidRPr="00A85985">
        <w:rPr>
          <w:rFonts w:ascii="Times New Roman" w:hAnsi="Times New Roman" w:cs="Times New Roman"/>
          <w:sz w:val="28"/>
          <w:szCs w:val="28"/>
        </w:rPr>
        <w:t xml:space="preserve">. </w:t>
      </w:r>
      <w:r w:rsidR="00BB71CB">
        <w:rPr>
          <w:rFonts w:ascii="Times New Roman" w:hAnsi="Times New Roman" w:cs="Times New Roman"/>
          <w:sz w:val="28"/>
          <w:szCs w:val="28"/>
        </w:rPr>
        <w:t>Бочкина</w:t>
      </w:r>
    </w:p>
    <w:p w:rsidR="00A85985" w:rsidRPr="00A85985" w:rsidRDefault="00D950E8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85985" w:rsidRPr="00A85985">
        <w:rPr>
          <w:rFonts w:ascii="Times New Roman" w:hAnsi="Times New Roman" w:cs="Times New Roman"/>
          <w:sz w:val="28"/>
          <w:szCs w:val="28"/>
        </w:rPr>
        <w:t xml:space="preserve"> ию</w:t>
      </w:r>
      <w:r w:rsidR="00733B79">
        <w:rPr>
          <w:rFonts w:ascii="Times New Roman" w:hAnsi="Times New Roman" w:cs="Times New Roman"/>
          <w:sz w:val="28"/>
          <w:szCs w:val="28"/>
        </w:rPr>
        <w:t>л</w:t>
      </w:r>
      <w:r w:rsidR="00A85985" w:rsidRPr="00A85985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85985" w:rsidRPr="00A8598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A85985" w:rsidRPr="00A85985" w:rsidSect="00E36549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33848"/>
    <w:rsid w:val="00037EEC"/>
    <w:rsid w:val="0004769D"/>
    <w:rsid w:val="00053C59"/>
    <w:rsid w:val="000A0E7C"/>
    <w:rsid w:val="000A6835"/>
    <w:rsid w:val="000B1C07"/>
    <w:rsid w:val="000C0871"/>
    <w:rsid w:val="000C318F"/>
    <w:rsid w:val="000C6B10"/>
    <w:rsid w:val="000F30A8"/>
    <w:rsid w:val="000F47E3"/>
    <w:rsid w:val="000F691B"/>
    <w:rsid w:val="001056BC"/>
    <w:rsid w:val="001673A0"/>
    <w:rsid w:val="001D0C88"/>
    <w:rsid w:val="001D40EC"/>
    <w:rsid w:val="001E36FB"/>
    <w:rsid w:val="001E7147"/>
    <w:rsid w:val="001F61E7"/>
    <w:rsid w:val="002073A7"/>
    <w:rsid w:val="00210A71"/>
    <w:rsid w:val="00211F92"/>
    <w:rsid w:val="0021348A"/>
    <w:rsid w:val="00295336"/>
    <w:rsid w:val="002A343F"/>
    <w:rsid w:val="002A6831"/>
    <w:rsid w:val="002A789F"/>
    <w:rsid w:val="002B0EB1"/>
    <w:rsid w:val="002B68E9"/>
    <w:rsid w:val="002C27E1"/>
    <w:rsid w:val="002F2768"/>
    <w:rsid w:val="0030428C"/>
    <w:rsid w:val="00310154"/>
    <w:rsid w:val="00325F44"/>
    <w:rsid w:val="00326141"/>
    <w:rsid w:val="00336297"/>
    <w:rsid w:val="00343F99"/>
    <w:rsid w:val="00351CBA"/>
    <w:rsid w:val="0037022C"/>
    <w:rsid w:val="00390AE2"/>
    <w:rsid w:val="003A630A"/>
    <w:rsid w:val="003B319A"/>
    <w:rsid w:val="003E333F"/>
    <w:rsid w:val="003F09C0"/>
    <w:rsid w:val="003F1464"/>
    <w:rsid w:val="003F26E5"/>
    <w:rsid w:val="00405A1B"/>
    <w:rsid w:val="00431E1C"/>
    <w:rsid w:val="00460B58"/>
    <w:rsid w:val="00472C5A"/>
    <w:rsid w:val="00472D5D"/>
    <w:rsid w:val="004876B1"/>
    <w:rsid w:val="00492404"/>
    <w:rsid w:val="004D7C32"/>
    <w:rsid w:val="00501FE1"/>
    <w:rsid w:val="00515841"/>
    <w:rsid w:val="00524A64"/>
    <w:rsid w:val="0054264D"/>
    <w:rsid w:val="00547888"/>
    <w:rsid w:val="00572907"/>
    <w:rsid w:val="0059571F"/>
    <w:rsid w:val="00597E61"/>
    <w:rsid w:val="005A00FF"/>
    <w:rsid w:val="005C5762"/>
    <w:rsid w:val="005D3F90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78E2"/>
    <w:rsid w:val="00730E59"/>
    <w:rsid w:val="0073208D"/>
    <w:rsid w:val="00733B79"/>
    <w:rsid w:val="00766BB4"/>
    <w:rsid w:val="007B0EBA"/>
    <w:rsid w:val="007C0E3F"/>
    <w:rsid w:val="007C1623"/>
    <w:rsid w:val="007C2087"/>
    <w:rsid w:val="007F0440"/>
    <w:rsid w:val="00802F37"/>
    <w:rsid w:val="008054F8"/>
    <w:rsid w:val="008250DD"/>
    <w:rsid w:val="00826303"/>
    <w:rsid w:val="00855F59"/>
    <w:rsid w:val="00860921"/>
    <w:rsid w:val="008903B3"/>
    <w:rsid w:val="00895245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3FF9"/>
    <w:rsid w:val="00991407"/>
    <w:rsid w:val="009942F2"/>
    <w:rsid w:val="009A185F"/>
    <w:rsid w:val="009B546B"/>
    <w:rsid w:val="009D6A7B"/>
    <w:rsid w:val="009D6D2C"/>
    <w:rsid w:val="009F4FC2"/>
    <w:rsid w:val="009F6E83"/>
    <w:rsid w:val="00A06D95"/>
    <w:rsid w:val="00A37101"/>
    <w:rsid w:val="00A451E6"/>
    <w:rsid w:val="00A51CCD"/>
    <w:rsid w:val="00A76687"/>
    <w:rsid w:val="00A77A82"/>
    <w:rsid w:val="00A8192B"/>
    <w:rsid w:val="00A85985"/>
    <w:rsid w:val="00AA1D30"/>
    <w:rsid w:val="00AA6C1D"/>
    <w:rsid w:val="00AB5B1A"/>
    <w:rsid w:val="00AF51C4"/>
    <w:rsid w:val="00B16AEB"/>
    <w:rsid w:val="00B251DE"/>
    <w:rsid w:val="00B447F7"/>
    <w:rsid w:val="00B46458"/>
    <w:rsid w:val="00B550E3"/>
    <w:rsid w:val="00B62197"/>
    <w:rsid w:val="00B70DBB"/>
    <w:rsid w:val="00B74DBA"/>
    <w:rsid w:val="00B87CC8"/>
    <w:rsid w:val="00BA5053"/>
    <w:rsid w:val="00BA7B77"/>
    <w:rsid w:val="00BB71CB"/>
    <w:rsid w:val="00BD1E15"/>
    <w:rsid w:val="00BD31A0"/>
    <w:rsid w:val="00BE571D"/>
    <w:rsid w:val="00C1259A"/>
    <w:rsid w:val="00C41CD3"/>
    <w:rsid w:val="00C513A9"/>
    <w:rsid w:val="00C53CC7"/>
    <w:rsid w:val="00C74039"/>
    <w:rsid w:val="00C752B3"/>
    <w:rsid w:val="00C804AC"/>
    <w:rsid w:val="00CA38E0"/>
    <w:rsid w:val="00CA64CD"/>
    <w:rsid w:val="00CC0711"/>
    <w:rsid w:val="00CC0CDF"/>
    <w:rsid w:val="00CD0F28"/>
    <w:rsid w:val="00D01743"/>
    <w:rsid w:val="00D06A8B"/>
    <w:rsid w:val="00D23FD0"/>
    <w:rsid w:val="00D306DF"/>
    <w:rsid w:val="00D33322"/>
    <w:rsid w:val="00D950E8"/>
    <w:rsid w:val="00DA3222"/>
    <w:rsid w:val="00DA396B"/>
    <w:rsid w:val="00DA51ED"/>
    <w:rsid w:val="00DB4660"/>
    <w:rsid w:val="00DB5A99"/>
    <w:rsid w:val="00DC452B"/>
    <w:rsid w:val="00DD17E4"/>
    <w:rsid w:val="00E04D60"/>
    <w:rsid w:val="00E36549"/>
    <w:rsid w:val="00E76FF0"/>
    <w:rsid w:val="00E7713E"/>
    <w:rsid w:val="00E82429"/>
    <w:rsid w:val="00E8428A"/>
    <w:rsid w:val="00E92572"/>
    <w:rsid w:val="00E938A6"/>
    <w:rsid w:val="00E96C6F"/>
    <w:rsid w:val="00EA46F4"/>
    <w:rsid w:val="00EB3E3A"/>
    <w:rsid w:val="00EC269F"/>
    <w:rsid w:val="00EC4AAE"/>
    <w:rsid w:val="00ED65AF"/>
    <w:rsid w:val="00F174E6"/>
    <w:rsid w:val="00F26A9F"/>
    <w:rsid w:val="00F536E6"/>
    <w:rsid w:val="00F75F2D"/>
    <w:rsid w:val="00F76FD1"/>
    <w:rsid w:val="00F90F67"/>
    <w:rsid w:val="00FA1533"/>
    <w:rsid w:val="00FA6CEE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BD18-3CC1-4ADD-B319-9DF9AA32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2020-07-07T06:18:00Z</cp:lastPrinted>
  <dcterms:created xsi:type="dcterms:W3CDTF">2020-07-07T08:41:00Z</dcterms:created>
  <dcterms:modified xsi:type="dcterms:W3CDTF">2023-07-24T06:24:00Z</dcterms:modified>
</cp:coreProperties>
</file>