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3" w:rsidRDefault="000103AB" w:rsidP="00995777">
      <w:pPr>
        <w:pStyle w:val="a3"/>
        <w:tabs>
          <w:tab w:val="left" w:pos="6128"/>
          <w:tab w:val="left" w:pos="8657"/>
        </w:tabs>
        <w:rPr>
          <w:b/>
          <w:color w:val="000000" w:themeColor="text1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r w:rsidR="004C5A42">
        <w:rPr>
          <w:b/>
          <w:sz w:val="24"/>
          <w:szCs w:val="24"/>
        </w:rPr>
        <w:t xml:space="preserve"> </w:t>
      </w:r>
      <w:r w:rsidR="00451538">
        <w:rPr>
          <w:b/>
          <w:sz w:val="24"/>
          <w:szCs w:val="24"/>
        </w:rPr>
        <w:t xml:space="preserve">  </w:t>
      </w:r>
    </w:p>
    <w:p w:rsidR="00DD606F" w:rsidRPr="00995777" w:rsidRDefault="00995777" w:rsidP="00647013">
      <w:pPr>
        <w:tabs>
          <w:tab w:val="left" w:pos="7500"/>
        </w:tabs>
        <w:rPr>
          <w:color w:val="000000" w:themeColor="text1"/>
          <w:sz w:val="28"/>
          <w:szCs w:val="28"/>
        </w:rPr>
      </w:pPr>
      <w:r w:rsidRPr="00995777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405254">
        <w:rPr>
          <w:color w:val="000000" w:themeColor="text1"/>
          <w:sz w:val="28"/>
          <w:szCs w:val="28"/>
        </w:rPr>
        <w:t xml:space="preserve"> </w:t>
      </w:r>
      <w:r w:rsidRPr="00995777">
        <w:rPr>
          <w:color w:val="000000" w:themeColor="text1"/>
          <w:sz w:val="28"/>
          <w:szCs w:val="28"/>
        </w:rPr>
        <w:t>ПРОЕКТ</w:t>
      </w:r>
    </w:p>
    <w:p w:rsidR="00DD606F" w:rsidRDefault="00DD606F" w:rsidP="00995777">
      <w:pPr>
        <w:tabs>
          <w:tab w:val="num" w:pos="200"/>
        </w:tabs>
        <w:ind w:left="453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DD606F" w:rsidRPr="00082B2F" w:rsidRDefault="00DD606F" w:rsidP="00DD606F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A73B0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области на 202</w:t>
      </w:r>
      <w:r w:rsidR="009A55DE">
        <w:rPr>
          <w:b/>
          <w:bCs/>
          <w:color w:val="000000" w:themeColor="text1"/>
          <w:sz w:val="28"/>
          <w:szCs w:val="28"/>
        </w:rPr>
        <w:t>4</w:t>
      </w:r>
      <w:r>
        <w:rPr>
          <w:b/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 xml:space="preserve"> </w:t>
      </w:r>
    </w:p>
    <w:p w:rsidR="00DD606F" w:rsidRDefault="00DD606F" w:rsidP="00DD606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rPr>
          <w:color w:val="000000" w:themeColor="text1"/>
          <w:sz w:val="28"/>
          <w:szCs w:val="28"/>
        </w:rPr>
      </w:pP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Pr="00082B2F">
        <w:rPr>
          <w:bCs/>
          <w:color w:val="000000" w:themeColor="text1"/>
          <w:sz w:val="28"/>
          <w:szCs w:val="28"/>
        </w:rPr>
        <w:t>Холм-Жирковского городского поселения Холм-Жирковского района Смоленской облас</w:t>
      </w:r>
      <w:r>
        <w:rPr>
          <w:bCs/>
          <w:color w:val="000000" w:themeColor="text1"/>
          <w:sz w:val="28"/>
          <w:szCs w:val="28"/>
        </w:rPr>
        <w:t xml:space="preserve">ти </w:t>
      </w:r>
      <w:r>
        <w:rPr>
          <w:color w:val="000000" w:themeColor="text1"/>
          <w:sz w:val="28"/>
          <w:szCs w:val="28"/>
        </w:rPr>
        <w:t>на 202</w:t>
      </w:r>
      <w:r w:rsidR="009A55DE">
        <w:rPr>
          <w:color w:val="000000" w:themeColor="text1"/>
          <w:sz w:val="28"/>
          <w:szCs w:val="28"/>
        </w:rPr>
        <w:t>4</w:t>
      </w:r>
      <w:r w:rsidRPr="00082B2F">
        <w:rPr>
          <w:color w:val="000000" w:themeColor="text1"/>
          <w:sz w:val="28"/>
          <w:szCs w:val="28"/>
        </w:rPr>
        <w:t xml:space="preserve"> год (далее также </w:t>
      </w:r>
      <w:r>
        <w:rPr>
          <w:color w:val="000000" w:themeColor="text1"/>
          <w:sz w:val="28"/>
          <w:szCs w:val="28"/>
        </w:rPr>
        <w:t>– Программа профилактики).</w:t>
      </w:r>
      <w:proofErr w:type="gramEnd"/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D606F" w:rsidRPr="008A1993" w:rsidRDefault="00DD606F" w:rsidP="00DD60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Холм-Жирковского городского поселения Холм-Жирковского района Смоленской области </w:t>
      </w:r>
      <w:r>
        <w:rPr>
          <w:color w:val="000000"/>
          <w:sz w:val="28"/>
          <w:szCs w:val="28"/>
        </w:rPr>
        <w:t>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DD606F" w:rsidRDefault="00DD606F" w:rsidP="00DD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a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DD606F" w:rsidRDefault="00DD606F" w:rsidP="00DD606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D606F" w:rsidRPr="00D53E14" w:rsidRDefault="00DD606F" w:rsidP="00DD606F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>Администрацией муниципального образования «Холм-Жирковский район» Смоленской области</w:t>
      </w:r>
      <w:r w:rsidRPr="00D53E14"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                               </w:t>
      </w: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</w:t>
      </w:r>
    </w:p>
    <w:p w:rsidR="00DD606F" w:rsidRDefault="00DD606F" w:rsidP="00DD606F">
      <w:pPr>
        <w:shd w:val="clear" w:color="auto" w:fill="FFFFFF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DD606F" w:rsidRPr="007A0519" w:rsidRDefault="00194F7E" w:rsidP="00194F7E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606F">
        <w:rPr>
          <w:color w:val="000000"/>
          <w:sz w:val="28"/>
          <w:szCs w:val="28"/>
        </w:rPr>
        <w:t>3</w:t>
      </w:r>
      <w:r w:rsidR="00DD606F" w:rsidRPr="007A0519">
        <w:rPr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DD606F" w:rsidRPr="007A0519" w:rsidRDefault="00194F7E" w:rsidP="00194F7E">
      <w:pPr>
        <w:pStyle w:val="2"/>
        <w:tabs>
          <w:tab w:val="left" w:pos="1200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D606F">
        <w:rPr>
          <w:color w:val="000000"/>
          <w:sz w:val="28"/>
          <w:szCs w:val="28"/>
        </w:rPr>
        <w:t>4</w:t>
      </w:r>
      <w:r w:rsidR="00DD606F" w:rsidRPr="007A0519">
        <w:rPr>
          <w:color w:val="000000"/>
          <w:sz w:val="28"/>
          <w:szCs w:val="28"/>
        </w:rPr>
        <w:t xml:space="preserve">) </w:t>
      </w:r>
      <w:r w:rsidR="00DD606F" w:rsidRPr="007A0519">
        <w:rPr>
          <w:bCs/>
          <w:color w:val="000000"/>
          <w:sz w:val="28"/>
          <w:szCs w:val="28"/>
        </w:rPr>
        <w:t>выгула животных</w:t>
      </w:r>
      <w:r w:rsidR="00DD606F" w:rsidRPr="007A0519">
        <w:rPr>
          <w:color w:val="000000"/>
          <w:sz w:val="28"/>
          <w:szCs w:val="28"/>
        </w:rPr>
        <w:t xml:space="preserve"> и </w:t>
      </w:r>
      <w:r w:rsidR="00DD606F" w:rsidRPr="007A051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D606F" w:rsidRPr="007A0519" w:rsidRDefault="00DD606F" w:rsidP="00DD606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194F7E" w:rsidRDefault="00194F7E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606F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D606F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D606F" w:rsidRPr="00F12F25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DD606F" w:rsidRPr="00F12F25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D606F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DD606F" w:rsidTr="002F7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D606F" w:rsidRDefault="00DD606F" w:rsidP="002F71D9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мероприятиях (контрольных действиях) и их результатах, в том </w:t>
            </w:r>
            <w:r>
              <w:rPr>
                <w:color w:val="000000"/>
                <w:lang w:eastAsia="en-US"/>
              </w:rPr>
              <w:lastRenderedPageBreak/>
              <w:t>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DD606F" w:rsidRDefault="00DD606F" w:rsidP="009A5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A55DE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DD606F" w:rsidRDefault="00DD606F" w:rsidP="009A55D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9A55DE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>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</w:t>
            </w:r>
            <w:r>
              <w:rPr>
                <w:color w:val="000000" w:themeColor="text1"/>
                <w:lang w:eastAsia="en-US"/>
              </w:rPr>
              <w:lastRenderedPageBreak/>
              <w:t>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DD606F" w:rsidRDefault="00DD606F" w:rsidP="002F71D9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DD606F" w:rsidRDefault="00DD606F" w:rsidP="002F71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DD606F" w:rsidRDefault="00DD606F" w:rsidP="002F71D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Pr="00494DD5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</w:t>
            </w:r>
            <w:r>
              <w:rPr>
                <w:color w:val="000000" w:themeColor="text1"/>
                <w:lang w:eastAsia="en-US"/>
              </w:rPr>
              <w:lastRenderedPageBreak/>
              <w:t>регистрации Администрацией письменного обращения, если более короткий срок не предусмотрен законодательством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Начальник отдела по городскому хозяйству Администрации муниципального образования «Холм-Жирковский район» </w:t>
            </w:r>
            <w:r>
              <w:rPr>
                <w:color w:val="000000" w:themeColor="text1"/>
                <w:lang w:eastAsia="en-US"/>
              </w:rPr>
              <w:lastRenderedPageBreak/>
              <w:t>Смоленской области</w:t>
            </w:r>
          </w:p>
        </w:tc>
      </w:tr>
      <w:tr w:rsidR="00DD606F" w:rsidTr="002F7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Pr="00494DD5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Pr="00280669" w:rsidRDefault="00DD606F" w:rsidP="002F71D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муниципального образования «Холм-Жирковский район» Смоленской области 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DD606F" w:rsidTr="002F71D9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</w:t>
            </w:r>
            <w:r>
              <w:rPr>
                <w:lang w:eastAsia="en-US"/>
              </w:rPr>
              <w:lastRenderedPageBreak/>
              <w:t>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606F" w:rsidRDefault="00DD606F" w:rsidP="002F71D9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DD606F" w:rsidRDefault="00DD606F" w:rsidP="002F71D9">
            <w:pPr>
              <w:jc w:val="center"/>
              <w:rPr>
                <w:color w:val="000000" w:themeColor="text1"/>
                <w:lang w:eastAsia="en-US"/>
              </w:rPr>
            </w:pPr>
          </w:p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606F" w:rsidRDefault="00DD606F" w:rsidP="002F71D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Начальник отдела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</w:tbl>
    <w:p w:rsidR="00DD606F" w:rsidRPr="00976235" w:rsidRDefault="00DD606F" w:rsidP="00DD60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DD606F" w:rsidRPr="00CF4AAE" w:rsidRDefault="00DD606F" w:rsidP="00DD6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:rsidR="00DD606F" w:rsidRPr="00CF4AAE" w:rsidRDefault="00DD606F" w:rsidP="00DD606F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D606F" w:rsidRDefault="00DD606F" w:rsidP="00DD606F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DD606F" w:rsidTr="002F71D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6F" w:rsidRDefault="00DD606F" w:rsidP="002F71D9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DD606F" w:rsidRPr="00280669" w:rsidRDefault="00DD606F" w:rsidP="00DD606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DD606F" w:rsidRPr="00416846" w:rsidRDefault="00DD606F" w:rsidP="00DD606F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>Под оценкой эффективности Программы</w:t>
      </w:r>
      <w:r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осуществляется Главой </w:t>
      </w:r>
      <w:r>
        <w:rPr>
          <w:color w:val="000000" w:themeColor="text1"/>
          <w:sz w:val="28"/>
          <w:szCs w:val="28"/>
        </w:rPr>
        <w:t>муниципального образования «Холм-Жирковский район» Смоленской области</w:t>
      </w:r>
      <w:r w:rsidRPr="00976235">
        <w:rPr>
          <w:color w:val="000000" w:themeColor="text1"/>
          <w:sz w:val="28"/>
          <w:szCs w:val="28"/>
        </w:rPr>
        <w:t>.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 xml:space="preserve"> </w:t>
      </w: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Pr="00280669">
        <w:rPr>
          <w:color w:val="000000" w:themeColor="text1"/>
          <w:sz w:val="28"/>
          <w:szCs w:val="28"/>
        </w:rPr>
        <w:t xml:space="preserve">Программы профилактики осуществляется </w:t>
      </w:r>
      <w:r>
        <w:rPr>
          <w:color w:val="000000" w:themeColor="text1"/>
          <w:sz w:val="28"/>
          <w:szCs w:val="28"/>
        </w:rPr>
        <w:t>Советом депутатов Холм-Жирковского городского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D53FD1">
        <w:rPr>
          <w:bCs/>
          <w:color w:val="000000"/>
          <w:sz w:val="28"/>
          <w:szCs w:val="28"/>
        </w:rPr>
        <w:t xml:space="preserve">Холм-Жирковского района Смоленской </w:t>
      </w:r>
      <w:r>
        <w:rPr>
          <w:bCs/>
          <w:color w:val="000000"/>
          <w:sz w:val="28"/>
          <w:szCs w:val="28"/>
        </w:rPr>
        <w:t>области.</w:t>
      </w:r>
      <w:r w:rsidRPr="00976235">
        <w:rPr>
          <w:bCs/>
          <w:color w:val="000000"/>
          <w:sz w:val="28"/>
          <w:szCs w:val="28"/>
        </w:rPr>
        <w:t xml:space="preserve">                                      </w:t>
      </w:r>
    </w:p>
    <w:p w:rsidR="00DD606F" w:rsidRPr="00976235" w:rsidRDefault="00DD606F" w:rsidP="00DD606F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Pr="00976235">
        <w:rPr>
          <w:color w:val="000000" w:themeColor="text1"/>
          <w:sz w:val="28"/>
          <w:szCs w:val="28"/>
        </w:rPr>
        <w:t xml:space="preserve">Программы профилактики Администрацией </w:t>
      </w:r>
      <w:r>
        <w:rPr>
          <w:color w:val="000000" w:themeColor="text1"/>
          <w:sz w:val="28"/>
          <w:szCs w:val="28"/>
        </w:rPr>
        <w:t>не позднее 1 июля 202</w:t>
      </w:r>
      <w:r w:rsidR="00D50B93">
        <w:rPr>
          <w:color w:val="000000" w:themeColor="text1"/>
          <w:sz w:val="28"/>
          <w:szCs w:val="28"/>
        </w:rPr>
        <w:t>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</w:t>
      </w:r>
      <w:proofErr w:type="gramStart"/>
      <w:r w:rsidRPr="00976235">
        <w:rPr>
          <w:color w:val="000000" w:themeColor="text1"/>
          <w:sz w:val="28"/>
          <w:szCs w:val="28"/>
        </w:rPr>
        <w:t>отчетным</w:t>
      </w:r>
      <w:proofErr w:type="gramEnd"/>
      <w:r w:rsidRPr="00976235">
        <w:rPr>
          <w:color w:val="000000" w:themeColor="text1"/>
          <w:sz w:val="28"/>
          <w:szCs w:val="28"/>
        </w:rPr>
        <w:t xml:space="preserve">) в </w:t>
      </w:r>
      <w:r>
        <w:rPr>
          <w:color w:val="000000" w:themeColor="text1"/>
          <w:sz w:val="28"/>
          <w:szCs w:val="28"/>
        </w:rPr>
        <w:t>Совет депутатов Холм-Жирковского городского поселения Холм-Жирковского района Смоленской области.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bCs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</w:t>
      </w:r>
      <w:r w:rsidRPr="00976235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</w:p>
    <w:p w:rsidR="00DD606F" w:rsidRPr="00976235" w:rsidRDefault="00DD606F" w:rsidP="00DD606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976235">
        <w:rPr>
          <w:color w:val="000000" w:themeColor="text1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DD606F" w:rsidRDefault="00DD606F" w:rsidP="00DD606F"/>
    <w:p w:rsidR="00DD606F" w:rsidRPr="00647013" w:rsidRDefault="00DD606F" w:rsidP="00647013">
      <w:pPr>
        <w:tabs>
          <w:tab w:val="left" w:pos="7500"/>
        </w:tabs>
        <w:rPr>
          <w:b/>
          <w:color w:val="000000" w:themeColor="text1"/>
          <w:sz w:val="28"/>
          <w:szCs w:val="28"/>
        </w:rPr>
      </w:pPr>
    </w:p>
    <w:sectPr w:rsidR="00DD606F" w:rsidRPr="00647013" w:rsidSect="003B096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F08" w:rsidRDefault="004E6F08" w:rsidP="00647013">
      <w:r>
        <w:separator/>
      </w:r>
    </w:p>
  </w:endnote>
  <w:endnote w:type="continuationSeparator" w:id="0">
    <w:p w:rsidR="004E6F08" w:rsidRDefault="004E6F08" w:rsidP="0064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F08" w:rsidRDefault="004E6F08" w:rsidP="00647013">
      <w:r>
        <w:separator/>
      </w:r>
    </w:p>
  </w:footnote>
  <w:footnote w:type="continuationSeparator" w:id="0">
    <w:p w:rsidR="004E6F08" w:rsidRDefault="004E6F08" w:rsidP="006470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71C"/>
    <w:multiLevelType w:val="hybridMultilevel"/>
    <w:tmpl w:val="9D60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013"/>
    <w:rsid w:val="000018C1"/>
    <w:rsid w:val="000103AB"/>
    <w:rsid w:val="00073815"/>
    <w:rsid w:val="000A0EF9"/>
    <w:rsid w:val="000B11E3"/>
    <w:rsid w:val="00145067"/>
    <w:rsid w:val="00194F7E"/>
    <w:rsid w:val="001E36F3"/>
    <w:rsid w:val="00324B14"/>
    <w:rsid w:val="0033097D"/>
    <w:rsid w:val="00353F6B"/>
    <w:rsid w:val="00371D14"/>
    <w:rsid w:val="003860BA"/>
    <w:rsid w:val="00395BBA"/>
    <w:rsid w:val="003B0967"/>
    <w:rsid w:val="003D431B"/>
    <w:rsid w:val="00405254"/>
    <w:rsid w:val="00451538"/>
    <w:rsid w:val="00460D24"/>
    <w:rsid w:val="00485D8B"/>
    <w:rsid w:val="0048786B"/>
    <w:rsid w:val="004C5A42"/>
    <w:rsid w:val="004E6F08"/>
    <w:rsid w:val="005123C6"/>
    <w:rsid w:val="00601277"/>
    <w:rsid w:val="00620667"/>
    <w:rsid w:val="00647013"/>
    <w:rsid w:val="00666912"/>
    <w:rsid w:val="00666A3A"/>
    <w:rsid w:val="0067203A"/>
    <w:rsid w:val="00695C48"/>
    <w:rsid w:val="00732FF7"/>
    <w:rsid w:val="00735D0F"/>
    <w:rsid w:val="00765033"/>
    <w:rsid w:val="007939B1"/>
    <w:rsid w:val="007A223B"/>
    <w:rsid w:val="007C373D"/>
    <w:rsid w:val="007F1E52"/>
    <w:rsid w:val="007F75F0"/>
    <w:rsid w:val="0082122B"/>
    <w:rsid w:val="00844CAA"/>
    <w:rsid w:val="00874ECE"/>
    <w:rsid w:val="00995777"/>
    <w:rsid w:val="009A55DE"/>
    <w:rsid w:val="009D091A"/>
    <w:rsid w:val="00A73B0B"/>
    <w:rsid w:val="00AC6194"/>
    <w:rsid w:val="00AF6A04"/>
    <w:rsid w:val="00B23C47"/>
    <w:rsid w:val="00B70CE1"/>
    <w:rsid w:val="00B71190"/>
    <w:rsid w:val="00B83AEF"/>
    <w:rsid w:val="00B90387"/>
    <w:rsid w:val="00BF62AE"/>
    <w:rsid w:val="00C06189"/>
    <w:rsid w:val="00C15030"/>
    <w:rsid w:val="00C15041"/>
    <w:rsid w:val="00C9432F"/>
    <w:rsid w:val="00D3147E"/>
    <w:rsid w:val="00D3166F"/>
    <w:rsid w:val="00D50B93"/>
    <w:rsid w:val="00D60013"/>
    <w:rsid w:val="00DA5F8B"/>
    <w:rsid w:val="00DB5B55"/>
    <w:rsid w:val="00DC48CF"/>
    <w:rsid w:val="00DD606F"/>
    <w:rsid w:val="00E75644"/>
    <w:rsid w:val="00EB519B"/>
    <w:rsid w:val="00EE68BB"/>
    <w:rsid w:val="00F62BCB"/>
    <w:rsid w:val="00FC2FE7"/>
    <w:rsid w:val="00FF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7013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470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647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70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0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470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470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4701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6470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6691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669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995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95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957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95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1EF92-A776-451D-B389-EE914F4A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g_klv</dc:creator>
  <cp:lastModifiedBy>g_klv</cp:lastModifiedBy>
  <cp:revision>31</cp:revision>
  <cp:lastPrinted>2023-10-10T07:59:00Z</cp:lastPrinted>
  <dcterms:created xsi:type="dcterms:W3CDTF">2022-01-18T12:08:00Z</dcterms:created>
  <dcterms:modified xsi:type="dcterms:W3CDTF">2023-10-12T07:04:00Z</dcterms:modified>
</cp:coreProperties>
</file>